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891974" w14:textId="780A9448" w:rsidR="00EE32B6" w:rsidRPr="00267E49" w:rsidRDefault="005C2326" w:rsidP="00EE32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E49">
        <w:rPr>
          <w:rFonts w:ascii="Times New Roman" w:hAnsi="Times New Roman" w:cs="Times New Roman"/>
          <w:b/>
          <w:sz w:val="24"/>
          <w:szCs w:val="24"/>
        </w:rPr>
        <w:t>Тема 6.1. Лирический герой в стихах поэтов-фронтовиков</w:t>
      </w:r>
      <w:r w:rsidR="00F66A11">
        <w:rPr>
          <w:rFonts w:ascii="Times New Roman" w:hAnsi="Times New Roman" w:cs="Times New Roman"/>
          <w:b/>
          <w:sz w:val="24"/>
          <w:szCs w:val="24"/>
        </w:rPr>
        <w:t>.</w:t>
      </w:r>
      <w:r w:rsidRPr="00267E49">
        <w:rPr>
          <w:rFonts w:ascii="Times New Roman" w:hAnsi="Times New Roman" w:cs="Times New Roman"/>
          <w:b/>
          <w:sz w:val="24"/>
          <w:szCs w:val="24"/>
        </w:rPr>
        <w:t xml:space="preserve"> О. Берггольц, К. Симонов.</w:t>
      </w:r>
    </w:p>
    <w:p w14:paraId="72595EB0" w14:textId="6614FB31" w:rsidR="00F66A11" w:rsidRDefault="00F66A11" w:rsidP="00314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занятия: лекция.</w:t>
      </w:r>
    </w:p>
    <w:p w14:paraId="5E9F6AAA" w14:textId="77777777" w:rsidR="00F66A11" w:rsidRDefault="00F66A11" w:rsidP="00314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FD31B8" w14:textId="68CEDE7C" w:rsidR="00F66A11" w:rsidRPr="00E57303" w:rsidRDefault="00F66A11" w:rsidP="00314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573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Введение. </w:t>
      </w:r>
      <w:r w:rsidR="00E573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E57303" w:rsidRPr="00E573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атриотический пафос</w:t>
      </w:r>
      <w:r w:rsidR="00E573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лирики военных лет.</w:t>
      </w:r>
    </w:p>
    <w:p w14:paraId="1DA25524" w14:textId="1F52CFDE" w:rsidR="009348E0" w:rsidRPr="00267E49" w:rsidRDefault="009348E0" w:rsidP="00314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Крупное историческое событие неизбежно порождает отклик в искусстве. Трагические испытания поколений военной поры ярко отразились в литературе этого периода. Специфика многих художественных произведений, написанных в годы Великой Отечественной войны, заключается в том, что они носят рельефно выраженный агитационный пафос, содержат призыв к освободительной борьбе, воспевают героику народного сопротивления, уверенность в том, что фашизм можно и нужно победить. Литература последующих лет о войне выглядит более вдумчивой, философичной и — более правдивой. Объективное художественное отражение военных событий, связанных с началом войны, с причинами длительных отступлений, с анализом действий руководства страны появилось значительно позже. Еще позже правдивое слово о человеке на войне, о героизме и трусости, скажут ее рядовые участники, не помышлявшие стать писателями — авторы фронтового поколения.</w:t>
      </w:r>
    </w:p>
    <w:p w14:paraId="77A907B6" w14:textId="77777777" w:rsidR="00F20AFC" w:rsidRPr="00267E49" w:rsidRDefault="009348E0" w:rsidP="00314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лирике военных лет доминирует патриотический пафос, стремление развенчать агрессора и отразить подъем народного духа в борьбе за свободу отчизны. Уже именитые авторы оперативно откликнулись на злободневные вызовы эпохи. А. Ахматова во время эвакуации в Ташкенте публикует сборник «Избранное» (1943). Автор ощущает гражданскую гордость за то, что в тяжелые для отчизны годы была вместе с народом. Широкую известность получило стихотворение А. Ахматовой «Мужество» (1942)</w:t>
      </w:r>
      <w:r w:rsidR="003E5A51" w:rsidRPr="00267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67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Поэт призывает найти опору в лучших памятниках отечественной культуры. Обращение к «великому русскому слову» напоминает о древнерусской литературе с ее призывом к борьбе за свободу, к объединению перед лицом великой опасности. «Мужество» — своеобразное поэтическое воззвание: </w:t>
      </w:r>
    </w:p>
    <w:p w14:paraId="2A99D5D1" w14:textId="77777777" w:rsidR="00F20AFC" w:rsidRPr="00267E49" w:rsidRDefault="009348E0" w:rsidP="00F20AF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знаем, что ныне леж</w:t>
      </w:r>
      <w:r w:rsidR="00F20AFC" w:rsidRPr="00267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 на весах </w:t>
      </w:r>
    </w:p>
    <w:p w14:paraId="6AAC80C6" w14:textId="77777777" w:rsidR="00F20AFC" w:rsidRPr="00267E49" w:rsidRDefault="00F20AFC" w:rsidP="00F20AF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что совершается ныне. </w:t>
      </w:r>
    </w:p>
    <w:p w14:paraId="76D52190" w14:textId="77777777" w:rsidR="00F20AFC" w:rsidRPr="00267E49" w:rsidRDefault="009348E0" w:rsidP="00F20AF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 му</w:t>
      </w:r>
      <w:r w:rsidR="00F20AFC" w:rsidRPr="00267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жества пробил на наших часах, </w:t>
      </w:r>
    </w:p>
    <w:p w14:paraId="69759842" w14:textId="77777777" w:rsidR="00F20AFC" w:rsidRPr="00267E49" w:rsidRDefault="00F20AFC" w:rsidP="00F20AF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мужество нас не покинет</w:t>
      </w:r>
      <w:r w:rsidR="009348E0" w:rsidRPr="00267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5F5EFB0F" w14:textId="77777777" w:rsidR="00AA6799" w:rsidRPr="00267E49" w:rsidRDefault="00AA6799" w:rsidP="00F20AF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D25B8B" w14:textId="77777777" w:rsidR="009348E0" w:rsidRPr="00267E49" w:rsidRDefault="009348E0" w:rsidP="007B2B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Гневным разоблачением вражеских зверств в годы войны явились стихи и поэмы М. Алигер и П. Антокольского.</w:t>
      </w:r>
    </w:p>
    <w:p w14:paraId="31343EE1" w14:textId="6452D597" w:rsidR="009348E0" w:rsidRDefault="009348E0" w:rsidP="007B2B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поэты фронтовой поры — О. Берггольц, С. Гудзенко, Ю. Друнина, П. Коган, М. </w:t>
      </w:r>
      <w:proofErr w:type="spellStart"/>
      <w:r w:rsidRPr="00267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Кульчицкий</w:t>
      </w:r>
      <w:proofErr w:type="spellEnd"/>
      <w:r w:rsidRPr="00267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 Луконин, А. Межиров, С. Орлов, Д. Самойлов, Б. Слуцкий, Н. Старшинов, Б. Окуджава и другие — встретили начало войны совсем молодыми. В грозные годы произошло их становление, они окрепли в творческом даровании, научились говорить от имени фронтового поколения. Поэтическую летопись военных лет начали создавать их более старшие коллеги.</w:t>
      </w:r>
    </w:p>
    <w:p w14:paraId="58D8E549" w14:textId="13E0FCC9" w:rsidR="00E57303" w:rsidRDefault="00E57303" w:rsidP="007B2B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4E67A3" w14:textId="5D3CB212" w:rsidR="00E57303" w:rsidRDefault="00E57303" w:rsidP="007B2B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573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2.Творчество </w:t>
      </w:r>
      <w:proofErr w:type="spellStart"/>
      <w:r w:rsidRPr="00E573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О.Берргольц</w:t>
      </w:r>
      <w:proofErr w:type="spellEnd"/>
      <w:r w:rsidRPr="00E573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0A7A4152" w14:textId="77777777" w:rsidR="00D94265" w:rsidRPr="00E57303" w:rsidRDefault="00D94265" w:rsidP="007B2B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6A5B3BF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Ольга Фёдоровна Берггольц (1910 – 1975)</w:t>
      </w:r>
    </w:p>
    <w:p w14:paraId="2DED79DC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Родилась в Петербурге, окончила филологический факультет Ленинградского университета. Первый муж был расстрелян в период сталинских репрессий. Сама Ольга Берггольц была арестована в 1937 году, 171 день провела в тюрьме, в 1938 году была полностью реабилитирована. Во время войны пережила все 900 дней и ночей блокады Ленинграда, вела передачи на радио, призывая земляков к мужеству. Именно в блокадном Ленинграде создала лучшие свои произведения: «Ленинградскую поэму», «Февральский дневник», многие стихотворения.  </w:t>
      </w:r>
    </w:p>
    <w:p w14:paraId="0A68ADBD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военной поэзии </w:t>
      </w:r>
      <w:proofErr w:type="spellStart"/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О.Берггольц</w:t>
      </w:r>
      <w:proofErr w:type="spellEnd"/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видим лирическую героиню  мужественной, сильной духом, любящей Родину, готовой прийти на помощь другим людям.</w:t>
      </w:r>
    </w:p>
    <w:p w14:paraId="6CDDE3B4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...Я говорю с тобой под свист снарядов,</w:t>
      </w:r>
    </w:p>
    <w:p w14:paraId="17756B80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угрюмым заревом озарена.</w:t>
      </w:r>
    </w:p>
    <w:p w14:paraId="0EA9D1C3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говорю с тобой из Ленинграда,</w:t>
      </w:r>
    </w:p>
    <w:p w14:paraId="23E0EB86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 моя, печальная страна...</w:t>
      </w:r>
    </w:p>
    <w:p w14:paraId="06B84AAD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A1BF7F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 1941 года. Немцы неистово рвутся к Ленинграду. Ленинградцы строят баррикады на улицах, готовясь, если понадобится, к уличным боям.</w:t>
      </w:r>
    </w:p>
    <w:p w14:paraId="333C2342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* *</w:t>
      </w:r>
    </w:p>
    <w:p w14:paraId="252176B1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...Я говорю с тобой под свист снарядов,</w:t>
      </w:r>
    </w:p>
    <w:p w14:paraId="0FD3245E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угрюмым заревом озарена.</w:t>
      </w:r>
    </w:p>
    <w:p w14:paraId="3226E93D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говорю с тобой из Ленинграда,</w:t>
      </w:r>
    </w:p>
    <w:p w14:paraId="19CEA0C1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 моя, печальная страна...</w:t>
      </w:r>
    </w:p>
    <w:p w14:paraId="26F9CC8E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291F27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Кронштадтский злой, неукротимый ветер</w:t>
      </w:r>
    </w:p>
    <w:p w14:paraId="3C9D0485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мое лицо закинутое бьет.</w:t>
      </w:r>
    </w:p>
    <w:p w14:paraId="6EC324A0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бомбоубежищах уснули дети,</w:t>
      </w:r>
    </w:p>
    <w:p w14:paraId="4F6104D0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ночная стража встала у ворот.</w:t>
      </w:r>
    </w:p>
    <w:p w14:paraId="58026E9C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5A48B6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Ленинградом - смертная угроза...</w:t>
      </w:r>
    </w:p>
    <w:p w14:paraId="52A4597D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Бессонны ночи, тяжек день любой.</w:t>
      </w:r>
    </w:p>
    <w:p w14:paraId="0609F57E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мы забыли, что такое слезы,</w:t>
      </w:r>
    </w:p>
    <w:p w14:paraId="471B9786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называлось страхом и мольбой.</w:t>
      </w:r>
    </w:p>
    <w:p w14:paraId="0890C4BA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D7CD44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говорю: нас, граждан Ленинграда,</w:t>
      </w:r>
    </w:p>
    <w:p w14:paraId="55EA7E4C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поколеблет грохот канонад,</w:t>
      </w:r>
    </w:p>
    <w:p w14:paraId="1FFC0639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если завтра будут баррикады -</w:t>
      </w:r>
    </w:p>
    <w:p w14:paraId="22877FAB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не покинем наших баррикад.</w:t>
      </w:r>
    </w:p>
    <w:p w14:paraId="4339771F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E9BBC5A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женщины с бойцами встанут рядом,</w:t>
      </w:r>
    </w:p>
    <w:p w14:paraId="0795853E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дети нам патроны поднесут,</w:t>
      </w:r>
    </w:p>
    <w:p w14:paraId="0E254603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надо всеми нами зацветут</w:t>
      </w:r>
    </w:p>
    <w:p w14:paraId="46FB9431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старинные знамена Петрограда.</w:t>
      </w:r>
    </w:p>
    <w:p w14:paraId="3C70F0FF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DA2E44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Руками сжав обугленное сердце,</w:t>
      </w:r>
    </w:p>
    <w:p w14:paraId="742DD96A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такое обещание даю</w:t>
      </w:r>
    </w:p>
    <w:p w14:paraId="1DFABB3C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горожанка, мать красноармейца,</w:t>
      </w:r>
    </w:p>
    <w:p w14:paraId="36EDACDD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погибшего под Стрельною в бою:</w:t>
      </w:r>
    </w:p>
    <w:p w14:paraId="570D5960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2A8F78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будем драться с беззаветной силой,</w:t>
      </w:r>
    </w:p>
    <w:p w14:paraId="19CEAF09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одолеем бешеных зверей,</w:t>
      </w:r>
    </w:p>
    <w:p w14:paraId="291DA7D7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победим, клянусь тебе, Россия,</w:t>
      </w:r>
    </w:p>
    <w:p w14:paraId="71BCA617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российских матерей.</w:t>
      </w:r>
    </w:p>
    <w:p w14:paraId="6D3CA907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2D684E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58A07D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Разговор с соседкой</w:t>
      </w:r>
    </w:p>
    <w:p w14:paraId="52119CAC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Пятое  декабря  1941  года. Идет четвертый месяц блокады.  До пятого декабря воздушные  тревоги  длились по десять-двенадцать  часов. Ленинградцы получали от 125 до 250 граммов хлеба.</w:t>
      </w:r>
    </w:p>
    <w:p w14:paraId="08B45458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146FFD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Дарья </w:t>
      </w:r>
      <w:proofErr w:type="spellStart"/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Власьевна</w:t>
      </w:r>
      <w:proofErr w:type="spellEnd"/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соседка по квартире,</w:t>
      </w:r>
    </w:p>
    <w:p w14:paraId="70190357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сядем, побеседуем вдвоем.</w:t>
      </w:r>
    </w:p>
    <w:p w14:paraId="0AA216EC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Знаешь, будем говорить о мире,</w:t>
      </w:r>
    </w:p>
    <w:p w14:paraId="07560805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желанном мире, о своем.</w:t>
      </w:r>
    </w:p>
    <w:p w14:paraId="0A7E68B5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83A6C5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мы прожили почти полгода,</w:t>
      </w:r>
    </w:p>
    <w:p w14:paraId="0BA1A431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полтораста суток длится бой.</w:t>
      </w:r>
    </w:p>
    <w:p w14:paraId="5324B05C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Тяжелы страдания народа —</w:t>
      </w:r>
    </w:p>
    <w:p w14:paraId="418E9AFB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наши, Дарья </w:t>
      </w:r>
      <w:proofErr w:type="spellStart"/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Власьевна</w:t>
      </w:r>
      <w:proofErr w:type="spellEnd"/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тобой.</w:t>
      </w:r>
    </w:p>
    <w:p w14:paraId="16DC55B2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D03E38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ночное воющее небо,</w:t>
      </w:r>
    </w:p>
    <w:p w14:paraId="58EFB8CB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дрожь земли, обвал невдалеке,</w:t>
      </w:r>
    </w:p>
    <w:p w14:paraId="7F912466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бедный ленинградский ломтик хлеба —</w:t>
      </w:r>
    </w:p>
    <w:p w14:paraId="7E2E6964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почти не весит на руке...</w:t>
      </w:r>
    </w:p>
    <w:p w14:paraId="558E29C6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E561ED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 жить в кольце блокады,</w:t>
      </w:r>
    </w:p>
    <w:p w14:paraId="7FEAA87F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 смертный слышать свист —</w:t>
      </w:r>
    </w:p>
    <w:p w14:paraId="684F0373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силы нам, соседка, надо,</w:t>
      </w:r>
    </w:p>
    <w:p w14:paraId="3A444199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ненависти и любви...</w:t>
      </w:r>
    </w:p>
    <w:p w14:paraId="679556DB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320C50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Столько, что минутами в смятенье</w:t>
      </w:r>
    </w:p>
    <w:p w14:paraId="060F4377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сама себя не узнаешь:</w:t>
      </w:r>
    </w:p>
    <w:p w14:paraId="129BDD03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Вынесу ли? Хватит ли терпенья?</w:t>
      </w:r>
    </w:p>
    <w:p w14:paraId="007A7916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Вынесешь. Дотерпишь. Доживешь.</w:t>
      </w:r>
    </w:p>
    <w:p w14:paraId="7583EEEC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71BAD6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Дарья </w:t>
      </w:r>
      <w:proofErr w:type="spellStart"/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Власьевна</w:t>
      </w:r>
      <w:proofErr w:type="spellEnd"/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еще немного,</w:t>
      </w:r>
    </w:p>
    <w:p w14:paraId="631986B8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придет — над нашей головой</w:t>
      </w:r>
    </w:p>
    <w:p w14:paraId="65523F05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пролетит последняя тревога</w:t>
      </w:r>
    </w:p>
    <w:p w14:paraId="1F489E86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последний прозвучит отбой.</w:t>
      </w:r>
    </w:p>
    <w:p w14:paraId="3FF65040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716B5C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какой далекой, давней-давней</w:t>
      </w:r>
    </w:p>
    <w:p w14:paraId="05308689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с тобой покажется война</w:t>
      </w:r>
    </w:p>
    <w:p w14:paraId="31A5EEA4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миг, когда толкнем рукою ставни,</w:t>
      </w:r>
    </w:p>
    <w:p w14:paraId="45C0DE3F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сдернем шторы черные с окна.</w:t>
      </w:r>
    </w:p>
    <w:p w14:paraId="131AFA78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07906F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жилище светится и дышит,</w:t>
      </w:r>
    </w:p>
    <w:p w14:paraId="763CA6B2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полнится покоем и весной...</w:t>
      </w:r>
    </w:p>
    <w:p w14:paraId="0FD3F999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Плачьте тише, смейтесь тише, тише,</w:t>
      </w:r>
    </w:p>
    <w:p w14:paraId="521B0AAB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наслаждаться тишиной.</w:t>
      </w:r>
    </w:p>
    <w:p w14:paraId="727522C7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C41246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свежий хлеб ломать руками,</w:t>
      </w:r>
    </w:p>
    <w:p w14:paraId="06FDC327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темно-золотистый и ржаной.</w:t>
      </w:r>
    </w:p>
    <w:p w14:paraId="503459BA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Медленными, крупными глотками</w:t>
      </w:r>
    </w:p>
    <w:p w14:paraId="03631502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пить румяное вино.</w:t>
      </w:r>
    </w:p>
    <w:p w14:paraId="0B299870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C9C8B1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тебе — да ведь тебе ж поставят</w:t>
      </w:r>
    </w:p>
    <w:p w14:paraId="39251D7F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памятник на площади большой.</w:t>
      </w:r>
    </w:p>
    <w:p w14:paraId="5FE959E4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Нержавеющей, бессмертной сталью</w:t>
      </w:r>
    </w:p>
    <w:p w14:paraId="162A67FB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облик твой </w:t>
      </w:r>
      <w:proofErr w:type="spellStart"/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запечатлят</w:t>
      </w:r>
      <w:proofErr w:type="spellEnd"/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простой.</w:t>
      </w:r>
    </w:p>
    <w:p w14:paraId="73E3CE17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663442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такой же: исхудавшей, смелой,</w:t>
      </w:r>
    </w:p>
    <w:p w14:paraId="3CEF6AAB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наскоро повязанном платке,</w:t>
      </w:r>
    </w:p>
    <w:p w14:paraId="47DBFFC8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такой, когда под артобстрелом</w:t>
      </w:r>
    </w:p>
    <w:p w14:paraId="5DF07771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ты идешь с </w:t>
      </w:r>
      <w:proofErr w:type="spellStart"/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кошелкою</w:t>
      </w:r>
      <w:proofErr w:type="spellEnd"/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руке.</w:t>
      </w:r>
    </w:p>
    <w:p w14:paraId="6D231772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4751BE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Дарья </w:t>
      </w:r>
      <w:proofErr w:type="spellStart"/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Власьевна</w:t>
      </w:r>
      <w:proofErr w:type="spellEnd"/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твоею силой</w:t>
      </w:r>
    </w:p>
    <w:p w14:paraId="2917E46E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вся земля обновлена.</w:t>
      </w:r>
    </w:p>
    <w:p w14:paraId="14A313ED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Этой силе имя есть — Россия.</w:t>
      </w:r>
    </w:p>
    <w:p w14:paraId="4F4014E8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 же и мужайся, как она!</w:t>
      </w:r>
    </w:p>
    <w:p w14:paraId="686EEFC1" w14:textId="77777777" w:rsidR="00D94265" w:rsidRPr="00D94265" w:rsidRDefault="00D94265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A01961" w14:textId="7DFA5E99" w:rsidR="00742F2A" w:rsidRDefault="00742F2A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0C14E9" w14:textId="05B50F95" w:rsidR="00742F2A" w:rsidRPr="00742F2A" w:rsidRDefault="00742F2A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2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3.Творчество </w:t>
      </w:r>
      <w:proofErr w:type="spellStart"/>
      <w:r w:rsidRPr="00742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К.М.Симонова</w:t>
      </w:r>
      <w:proofErr w:type="spellEnd"/>
      <w:r w:rsidRPr="00742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2CE51A87" w14:textId="77777777" w:rsidR="00742F2A" w:rsidRPr="00267E49" w:rsidRDefault="00742F2A" w:rsidP="00D94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06" w:type="dxa"/>
        <w:tblCellSpacing w:w="15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6"/>
      </w:tblGrid>
      <w:tr w:rsidR="009348E0" w:rsidRPr="00267E49" w14:paraId="3F3C789F" w14:textId="77777777" w:rsidTr="008E0C7D">
        <w:trPr>
          <w:tblCellSpacing w:w="15" w:type="dxa"/>
        </w:trPr>
        <w:tc>
          <w:tcPr>
            <w:tcW w:w="9346" w:type="dxa"/>
            <w:shd w:val="clear" w:color="auto" w:fill="auto"/>
            <w:hideMark/>
          </w:tcPr>
          <w:p w14:paraId="02A048E8" w14:textId="77777777" w:rsidR="008E0C7D" w:rsidRPr="00C53632" w:rsidRDefault="008E0C7D" w:rsidP="00742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632">
              <w:rPr>
                <w:rFonts w:ascii="Times New Roman" w:hAnsi="Times New Roman" w:cs="Times New Roman"/>
                <w:sz w:val="24"/>
                <w:szCs w:val="24"/>
              </w:rPr>
              <w:t>Константин Михайлович Симонов (1915 – 1979)</w:t>
            </w:r>
          </w:p>
          <w:p w14:paraId="5A19AC58" w14:textId="77777777" w:rsidR="008E0C7D" w:rsidRPr="00267E49" w:rsidRDefault="008E0C7D" w:rsidP="008E0C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67E49">
              <w:rPr>
                <w:rFonts w:ascii="Times New Roman" w:hAnsi="Times New Roman" w:cs="Times New Roman"/>
                <w:bCs/>
                <w:sz w:val="24"/>
                <w:szCs w:val="24"/>
              </w:rPr>
              <w:t>К.М.Симонов</w:t>
            </w:r>
            <w:proofErr w:type="spellEnd"/>
            <w:r w:rsidRPr="00267E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поэт, писатель, журналист.</w:t>
            </w:r>
            <w:r w:rsidRPr="00267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E49">
              <w:rPr>
                <w:rFonts w:ascii="Times New Roman" w:hAnsi="Times New Roman" w:cs="Times New Roman"/>
                <w:bCs/>
                <w:sz w:val="24"/>
                <w:szCs w:val="24"/>
              </w:rPr>
              <w:t>Родился в Петербурге, после окончания семи классов поступил в ФЗУ, работал токарем на заводе.</w:t>
            </w:r>
            <w:r w:rsidRPr="00267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E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1938 году окончил Литературный институт имени </w:t>
            </w:r>
            <w:proofErr w:type="spellStart"/>
            <w:r w:rsidRPr="00267E49">
              <w:rPr>
                <w:rFonts w:ascii="Times New Roman" w:hAnsi="Times New Roman" w:cs="Times New Roman"/>
                <w:bCs/>
                <w:sz w:val="24"/>
                <w:szCs w:val="24"/>
              </w:rPr>
              <w:t>М.Горького</w:t>
            </w:r>
            <w:proofErr w:type="spellEnd"/>
            <w:r w:rsidRPr="00267E4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5F5916D" w14:textId="77777777" w:rsidR="008E0C7D" w:rsidRPr="00267E49" w:rsidRDefault="008E0C7D" w:rsidP="008E0C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E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1941 году окончил курсы военных корреспондентов. За годы войны работал корреспондентом газеты «Красная звезда», написал книгу очерков «От Черного до Баренцева моря», роман-трилогию «Живые и мёртвые», «Солдатами не рождаются», «Последнее лето»,  стихотворения «Ты помнишь, Алёша, …», «Жди меня…», «Родина» и многое другое.  Участвовал в обороне Одессы, в боях под </w:t>
            </w:r>
            <w:proofErr w:type="spellStart"/>
            <w:r w:rsidRPr="00267E49">
              <w:rPr>
                <w:rFonts w:ascii="Times New Roman" w:hAnsi="Times New Roman" w:cs="Times New Roman"/>
                <w:bCs/>
                <w:sz w:val="24"/>
                <w:szCs w:val="24"/>
              </w:rPr>
              <w:t>Могилёвом</w:t>
            </w:r>
            <w:proofErr w:type="spellEnd"/>
            <w:r w:rsidRPr="00267E49">
              <w:rPr>
                <w:rFonts w:ascii="Times New Roman" w:hAnsi="Times New Roman" w:cs="Times New Roman"/>
                <w:bCs/>
                <w:sz w:val="24"/>
                <w:szCs w:val="24"/>
              </w:rPr>
              <w:t>, В 1942 году ему было присвоено звание старшего батальонного комиссара, в 1943 году — звание подполковника.</w:t>
            </w:r>
          </w:p>
          <w:p w14:paraId="58D8CAD4" w14:textId="77777777" w:rsidR="008E0C7D" w:rsidRPr="00267E49" w:rsidRDefault="008E0C7D" w:rsidP="008E0C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E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январе 1942 года в газете «Правда» было напечатано стихотворение </w:t>
            </w:r>
            <w:proofErr w:type="spellStart"/>
            <w:r w:rsidRPr="00267E49">
              <w:rPr>
                <w:rFonts w:ascii="Times New Roman" w:hAnsi="Times New Roman" w:cs="Times New Roman"/>
                <w:bCs/>
                <w:sz w:val="24"/>
                <w:szCs w:val="24"/>
              </w:rPr>
              <w:t>К.Симонова</w:t>
            </w:r>
            <w:proofErr w:type="spellEnd"/>
            <w:r w:rsidRPr="00267E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«Жди меня», которое поэт посвятил своей любимой женщине, актрисе Валентине Серовой.  Многие солдаты на фронте, как молитву, как заклинание, повторяли строчки этого стихотворения.</w:t>
            </w:r>
          </w:p>
          <w:p w14:paraId="0FEA04C1" w14:textId="77777777" w:rsidR="008E0C7D" w:rsidRPr="00267E49" w:rsidRDefault="008E0C7D" w:rsidP="008E0C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E49">
              <w:rPr>
                <w:rFonts w:ascii="Times New Roman" w:hAnsi="Times New Roman" w:cs="Times New Roman"/>
                <w:bCs/>
                <w:sz w:val="24"/>
                <w:szCs w:val="24"/>
              </w:rPr>
              <w:t>В начале войны, в 1941 году, когда советские войска отступали, было написано стихотворение «Ты помнишь, Алёша, дороги Смоленщины..». Стихотворение было посвящено фронтовому товарищу, тоже поэту-фронтовику Алексею Суркову.</w:t>
            </w:r>
          </w:p>
          <w:p w14:paraId="1FC51C82" w14:textId="77777777" w:rsidR="008E0C7D" w:rsidRPr="00267E49" w:rsidRDefault="008E0C7D" w:rsidP="008E0C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E36A23" w14:textId="77777777" w:rsidR="008E0C7D" w:rsidRPr="00267E49" w:rsidRDefault="008E0C7D" w:rsidP="008E0C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E49">
              <w:rPr>
                <w:rFonts w:ascii="Times New Roman" w:hAnsi="Times New Roman" w:cs="Times New Roman"/>
                <w:sz w:val="24"/>
                <w:szCs w:val="24"/>
              </w:rPr>
              <w:t>Лирический герой</w:t>
            </w:r>
            <w:r w:rsidRPr="00267E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7E49">
              <w:rPr>
                <w:rFonts w:ascii="Times New Roman" w:hAnsi="Times New Roman" w:cs="Times New Roman"/>
                <w:sz w:val="24"/>
                <w:szCs w:val="24"/>
              </w:rPr>
              <w:t xml:space="preserve"> в лирике </w:t>
            </w:r>
            <w:proofErr w:type="spellStart"/>
            <w:r w:rsidRPr="00267E49">
              <w:rPr>
                <w:rFonts w:ascii="Times New Roman" w:hAnsi="Times New Roman" w:cs="Times New Roman"/>
                <w:sz w:val="24"/>
                <w:szCs w:val="24"/>
              </w:rPr>
              <w:t>К.Симонова</w:t>
            </w:r>
            <w:proofErr w:type="spellEnd"/>
            <w:r w:rsidRPr="00267E49">
              <w:rPr>
                <w:rFonts w:ascii="Times New Roman" w:hAnsi="Times New Roman" w:cs="Times New Roman"/>
                <w:sz w:val="24"/>
                <w:szCs w:val="24"/>
              </w:rPr>
              <w:t xml:space="preserve"> - любящий Родину, готовый пожертвовать жизнью во имя спасения Родины. Лирический герой гордится своей Родиной. </w:t>
            </w:r>
          </w:p>
          <w:p w14:paraId="1A6BA26D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Но, трижды поверив, что жизнь уже вся,</w:t>
            </w:r>
          </w:p>
          <w:p w14:paraId="2E42DDAE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Я все-таки горд был за самую милую,</w:t>
            </w:r>
          </w:p>
          <w:p w14:paraId="563F2AE2" w14:textId="77777777" w:rsidR="008E0C7D" w:rsidRPr="00267E49" w:rsidRDefault="008E0C7D" w:rsidP="008E0C7D">
            <w:pPr>
              <w:pStyle w:val="strofa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За горькую землю, где я родился,</w:t>
            </w:r>
          </w:p>
          <w:p w14:paraId="505D15AA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За то, что на ней умереть мне завещано,</w:t>
            </w:r>
          </w:p>
          <w:p w14:paraId="1E14F460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Что русская мать нас на свет родила,</w:t>
            </w:r>
          </w:p>
          <w:p w14:paraId="24EFC3A5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Что, в бой провожая нас, русская женщина</w:t>
            </w:r>
          </w:p>
          <w:p w14:paraId="1D315055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По-русски три раза меня обняла.</w:t>
            </w:r>
          </w:p>
          <w:p w14:paraId="07E399FC" w14:textId="77777777" w:rsidR="008E0C7D" w:rsidRPr="00267E49" w:rsidRDefault="008E0C7D" w:rsidP="008E0C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970880" w14:textId="77777777" w:rsidR="008E0C7D" w:rsidRPr="00267E49" w:rsidRDefault="008E0C7D" w:rsidP="008E0C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2DF9EE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b/>
                <w:color w:val="000000"/>
              </w:rPr>
            </w:pPr>
            <w:r w:rsidRPr="00267E49">
              <w:rPr>
                <w:b/>
                <w:color w:val="000000"/>
              </w:rPr>
              <w:t xml:space="preserve">Константин Симонов.  </w:t>
            </w:r>
          </w:p>
          <w:p w14:paraId="30D9FABA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b/>
                <w:color w:val="000000"/>
              </w:rPr>
            </w:pPr>
            <w:r w:rsidRPr="00267E49">
              <w:rPr>
                <w:b/>
                <w:color w:val="000000"/>
              </w:rPr>
              <w:t xml:space="preserve">  Жди меня.</w:t>
            </w:r>
          </w:p>
          <w:p w14:paraId="35746E30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Жди меня, и я вернусь.</w:t>
            </w:r>
          </w:p>
          <w:p w14:paraId="4EB3FF41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Только очень жди,</w:t>
            </w:r>
          </w:p>
          <w:p w14:paraId="6A5435F4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Жди, когда наводят грусть</w:t>
            </w:r>
          </w:p>
          <w:p w14:paraId="3BA6CD93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Желтые дожди,</w:t>
            </w:r>
          </w:p>
          <w:p w14:paraId="09294484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Жди, когда снега метут,</w:t>
            </w:r>
          </w:p>
          <w:p w14:paraId="0F3633B4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Жди, когда жара,</w:t>
            </w:r>
          </w:p>
          <w:p w14:paraId="2D6A3943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Жди, когда других не ждут,</w:t>
            </w:r>
          </w:p>
          <w:p w14:paraId="5F239402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Позабыв вчера.</w:t>
            </w:r>
          </w:p>
          <w:p w14:paraId="72F1F44E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Жди, когда из дальних мест</w:t>
            </w:r>
          </w:p>
          <w:p w14:paraId="47363D89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Писем не придет,</w:t>
            </w:r>
          </w:p>
          <w:p w14:paraId="06E38B83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lastRenderedPageBreak/>
              <w:t>Жди, когда уж надоест</w:t>
            </w:r>
          </w:p>
          <w:p w14:paraId="626BD2CA" w14:textId="77777777" w:rsidR="008E0C7D" w:rsidRPr="00267E49" w:rsidRDefault="008E0C7D" w:rsidP="008E0C7D">
            <w:pPr>
              <w:pStyle w:val="strofa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Всем, кто вместе ждет.</w:t>
            </w:r>
          </w:p>
          <w:p w14:paraId="5D82840B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Жди меня, и я вернусь,</w:t>
            </w:r>
          </w:p>
          <w:p w14:paraId="73109314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Не желай добра</w:t>
            </w:r>
          </w:p>
          <w:p w14:paraId="5DE7547C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Всем, кто знает наизусть,</w:t>
            </w:r>
          </w:p>
          <w:p w14:paraId="0EA0FA62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Что забыть пора.</w:t>
            </w:r>
          </w:p>
          <w:p w14:paraId="50B23334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Пусть поверят сын и мать</w:t>
            </w:r>
          </w:p>
          <w:p w14:paraId="5F63352B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В то, что нет меня,</w:t>
            </w:r>
          </w:p>
          <w:p w14:paraId="7BFBA64F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Пусть друзья устанут ждать,</w:t>
            </w:r>
          </w:p>
          <w:p w14:paraId="00280FED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Сядут у огня,</w:t>
            </w:r>
          </w:p>
          <w:p w14:paraId="1BF7A7E1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Выпьют горькое вино</w:t>
            </w:r>
          </w:p>
          <w:p w14:paraId="06F01FBC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На помин души...</w:t>
            </w:r>
          </w:p>
          <w:p w14:paraId="44FE2B9D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Жди. И с ними заодно</w:t>
            </w:r>
          </w:p>
          <w:p w14:paraId="65DC0857" w14:textId="77777777" w:rsidR="008E0C7D" w:rsidRPr="00267E49" w:rsidRDefault="008E0C7D" w:rsidP="008E0C7D">
            <w:pPr>
              <w:pStyle w:val="strofa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Выпить не спеши.</w:t>
            </w:r>
          </w:p>
          <w:p w14:paraId="4538D76F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Жди меня, и я вернусь,</w:t>
            </w:r>
          </w:p>
          <w:p w14:paraId="30AD9165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Всем смертям назло.</w:t>
            </w:r>
          </w:p>
          <w:p w14:paraId="0DAFA1E4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Кто не ждал меня, тот пусть</w:t>
            </w:r>
          </w:p>
          <w:p w14:paraId="25E26545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Скажет: - Повезло.</w:t>
            </w:r>
          </w:p>
          <w:p w14:paraId="7953DFCE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Не понять, не ждавшим им,</w:t>
            </w:r>
          </w:p>
          <w:p w14:paraId="21BDD694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Как среди огня</w:t>
            </w:r>
          </w:p>
          <w:p w14:paraId="0ADD9F3F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Ожиданием своим</w:t>
            </w:r>
          </w:p>
          <w:p w14:paraId="7332DF31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Ты спасла меня.</w:t>
            </w:r>
          </w:p>
          <w:p w14:paraId="01A95A8F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Как я выжил, будем знать</w:t>
            </w:r>
          </w:p>
          <w:p w14:paraId="5903C7E3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Только мы с тобой,-</w:t>
            </w:r>
          </w:p>
          <w:p w14:paraId="01182231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Просто ты умела ждать,</w:t>
            </w:r>
          </w:p>
          <w:p w14:paraId="15E45EC3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Как никто другой.</w:t>
            </w:r>
          </w:p>
          <w:p w14:paraId="751411B7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i/>
                <w:iCs/>
                <w:color w:val="000000"/>
              </w:rPr>
            </w:pPr>
            <w:r w:rsidRPr="00267E49">
              <w:rPr>
                <w:i/>
                <w:iCs/>
                <w:color w:val="000000"/>
              </w:rPr>
              <w:t>1941</w:t>
            </w:r>
          </w:p>
          <w:p w14:paraId="1DF88BA3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i/>
                <w:iCs/>
                <w:color w:val="000000"/>
              </w:rPr>
            </w:pPr>
          </w:p>
          <w:p w14:paraId="6311A888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b/>
                <w:i/>
                <w:iCs/>
                <w:color w:val="000000"/>
              </w:rPr>
            </w:pPr>
            <w:r w:rsidRPr="00267E49">
              <w:rPr>
                <w:b/>
                <w:i/>
                <w:iCs/>
                <w:color w:val="000000"/>
              </w:rPr>
              <w:t>Константин Симонов</w:t>
            </w:r>
          </w:p>
          <w:p w14:paraId="377B4BB7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b/>
                <w:color w:val="000000"/>
              </w:rPr>
            </w:pPr>
          </w:p>
          <w:p w14:paraId="10146AF3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Ты помнишь, Алеша, дороги Смоленщины,</w:t>
            </w:r>
          </w:p>
          <w:p w14:paraId="7A5799FB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Как шли бесконечные, злые дожди,</w:t>
            </w:r>
          </w:p>
          <w:p w14:paraId="0DBB2ABF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Как кринки несли нам усталые женщины,</w:t>
            </w:r>
          </w:p>
          <w:p w14:paraId="60639EE7" w14:textId="77777777" w:rsidR="008E0C7D" w:rsidRPr="00267E49" w:rsidRDefault="008E0C7D" w:rsidP="008E0C7D">
            <w:pPr>
              <w:pStyle w:val="strofa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Прижав, как детей, от дождя их к груди,</w:t>
            </w:r>
          </w:p>
          <w:p w14:paraId="68D3E2A0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 xml:space="preserve">Как слезы они вытирали </w:t>
            </w:r>
            <w:proofErr w:type="spellStart"/>
            <w:r w:rsidRPr="00267E49">
              <w:rPr>
                <w:color w:val="000000"/>
              </w:rPr>
              <w:t>украдкою</w:t>
            </w:r>
            <w:proofErr w:type="spellEnd"/>
            <w:r w:rsidRPr="00267E49">
              <w:rPr>
                <w:color w:val="000000"/>
              </w:rPr>
              <w:t>,</w:t>
            </w:r>
          </w:p>
          <w:p w14:paraId="23AA04BF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Как вслед нам шептали:- Господь вас спаси!-</w:t>
            </w:r>
          </w:p>
          <w:p w14:paraId="4C84C716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И снова себя называли солдатками,</w:t>
            </w:r>
          </w:p>
          <w:p w14:paraId="1CD67D92" w14:textId="77777777" w:rsidR="008E0C7D" w:rsidRPr="00267E49" w:rsidRDefault="008E0C7D" w:rsidP="008E0C7D">
            <w:pPr>
              <w:pStyle w:val="strofa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Как встарь повелось на великой Руси.</w:t>
            </w:r>
          </w:p>
          <w:p w14:paraId="6B9C1710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Слезами измеренный чаще, чем верстами,</w:t>
            </w:r>
          </w:p>
          <w:p w14:paraId="5E2DB686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Шел тракт, на пригорках скрываясь из глаз:</w:t>
            </w:r>
          </w:p>
          <w:p w14:paraId="1AC01A4F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Деревни, деревни, деревни с погостами,</w:t>
            </w:r>
          </w:p>
          <w:p w14:paraId="56BE0431" w14:textId="77777777" w:rsidR="008E0C7D" w:rsidRPr="00267E49" w:rsidRDefault="008E0C7D" w:rsidP="008E0C7D">
            <w:pPr>
              <w:pStyle w:val="strofa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Как будто на них вся Россия сошлась,</w:t>
            </w:r>
          </w:p>
          <w:p w14:paraId="52B3AE2E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Как будто за каждою русской околицей,</w:t>
            </w:r>
          </w:p>
          <w:p w14:paraId="522E0782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Крестом своих рук ограждая живых,</w:t>
            </w:r>
          </w:p>
          <w:p w14:paraId="4AE2D62D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Всем миром сойдясь, наши прадеды молятся</w:t>
            </w:r>
          </w:p>
          <w:p w14:paraId="7B3F4EEA" w14:textId="77777777" w:rsidR="008E0C7D" w:rsidRPr="00267E49" w:rsidRDefault="008E0C7D" w:rsidP="008E0C7D">
            <w:pPr>
              <w:pStyle w:val="strofa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За в бога не верящих внуков своих.</w:t>
            </w:r>
          </w:p>
          <w:p w14:paraId="46C36DA7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Ты знаешь, наверное, все-таки Родина -</w:t>
            </w:r>
          </w:p>
          <w:p w14:paraId="5252893E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Не дом городской, где я празднично жил,</w:t>
            </w:r>
          </w:p>
          <w:p w14:paraId="4367E6BD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А эти проселки, что дедами пройдены,</w:t>
            </w:r>
          </w:p>
          <w:p w14:paraId="040BCAFD" w14:textId="77777777" w:rsidR="008E0C7D" w:rsidRPr="00267E49" w:rsidRDefault="008E0C7D" w:rsidP="008E0C7D">
            <w:pPr>
              <w:pStyle w:val="strofa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С простыми крестами их русских могил.</w:t>
            </w:r>
          </w:p>
          <w:p w14:paraId="5376F5B8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Не знаю, как ты, а меня с деревенскою</w:t>
            </w:r>
          </w:p>
          <w:p w14:paraId="15BD7B53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Дорожной тоской от села до села,</w:t>
            </w:r>
          </w:p>
          <w:p w14:paraId="2130CCB6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lastRenderedPageBreak/>
              <w:t>Со вдовьей слезою и с песнею женскою</w:t>
            </w:r>
          </w:p>
          <w:p w14:paraId="682A2660" w14:textId="77777777" w:rsidR="008E0C7D" w:rsidRPr="00267E49" w:rsidRDefault="008E0C7D" w:rsidP="008E0C7D">
            <w:pPr>
              <w:pStyle w:val="strofa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Впервые война на проселках свела.</w:t>
            </w:r>
          </w:p>
          <w:p w14:paraId="340F1CEC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Ты помнишь, Алеша: изба под Борисовом,</w:t>
            </w:r>
          </w:p>
          <w:p w14:paraId="42D560BA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По мертвому плачущий девичий крик,</w:t>
            </w:r>
          </w:p>
          <w:p w14:paraId="0EEC94FE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 xml:space="preserve">Седая старуха в </w:t>
            </w:r>
            <w:proofErr w:type="spellStart"/>
            <w:r w:rsidRPr="00267E49">
              <w:rPr>
                <w:color w:val="000000"/>
              </w:rPr>
              <w:t>салопчике</w:t>
            </w:r>
            <w:proofErr w:type="spellEnd"/>
            <w:r w:rsidRPr="00267E49">
              <w:rPr>
                <w:color w:val="000000"/>
              </w:rPr>
              <w:t xml:space="preserve"> плисовом,</w:t>
            </w:r>
          </w:p>
          <w:p w14:paraId="251C8A73" w14:textId="77777777" w:rsidR="008E0C7D" w:rsidRPr="00267E49" w:rsidRDefault="008E0C7D" w:rsidP="008E0C7D">
            <w:pPr>
              <w:pStyle w:val="strofa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Весь в белом, как на смерть одетый, старик.</w:t>
            </w:r>
          </w:p>
          <w:p w14:paraId="52F81DC4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Ну что им сказать, чем утешить могли мы их?</w:t>
            </w:r>
          </w:p>
          <w:p w14:paraId="139AC6B1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Но, горе поняв своим бабьим чутьем,</w:t>
            </w:r>
          </w:p>
          <w:p w14:paraId="33C529A7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Ты помнишь, старуха сказала:- Родимые,</w:t>
            </w:r>
          </w:p>
          <w:p w14:paraId="2DDBABBC" w14:textId="77777777" w:rsidR="008E0C7D" w:rsidRPr="00267E49" w:rsidRDefault="008E0C7D" w:rsidP="008E0C7D">
            <w:pPr>
              <w:pStyle w:val="strofa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Покуда идите, мы вас подождем.</w:t>
            </w:r>
          </w:p>
          <w:p w14:paraId="5F580A63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"Мы вас подождем!"- говорили нам пажити.</w:t>
            </w:r>
          </w:p>
          <w:p w14:paraId="4F934F8E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"Мы вас подождем!"- говорили леса.</w:t>
            </w:r>
          </w:p>
          <w:p w14:paraId="615FE163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Ты знаешь, Алеша, ночами мне кажется,</w:t>
            </w:r>
          </w:p>
          <w:p w14:paraId="365674E6" w14:textId="77777777" w:rsidR="008E0C7D" w:rsidRPr="00267E49" w:rsidRDefault="008E0C7D" w:rsidP="008E0C7D">
            <w:pPr>
              <w:pStyle w:val="strofa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Что следом за мной их идут голоса.</w:t>
            </w:r>
          </w:p>
          <w:p w14:paraId="2DCF5E8B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По русским обычаям, только пожарища</w:t>
            </w:r>
          </w:p>
          <w:p w14:paraId="076ABCD0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На русской земле раскидав позади,</w:t>
            </w:r>
          </w:p>
          <w:p w14:paraId="24DA2186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На наших глазах умирали товарищи,</w:t>
            </w:r>
          </w:p>
          <w:p w14:paraId="5F44E0BA" w14:textId="77777777" w:rsidR="008E0C7D" w:rsidRPr="00267E49" w:rsidRDefault="008E0C7D" w:rsidP="008E0C7D">
            <w:pPr>
              <w:pStyle w:val="strofa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По-русски рубаху рванув на груди.</w:t>
            </w:r>
          </w:p>
          <w:p w14:paraId="706E319C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Нас пули с тобою пока еще милуют.</w:t>
            </w:r>
          </w:p>
          <w:p w14:paraId="4E72190B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Но, трижды поверив, что жизнь уже вся,</w:t>
            </w:r>
          </w:p>
          <w:p w14:paraId="0A37A014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Я все-таки горд был за самую милую,</w:t>
            </w:r>
          </w:p>
          <w:p w14:paraId="1304D405" w14:textId="77777777" w:rsidR="008E0C7D" w:rsidRPr="00267E49" w:rsidRDefault="008E0C7D" w:rsidP="008E0C7D">
            <w:pPr>
              <w:pStyle w:val="strofa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За горькую землю, где я родился,</w:t>
            </w:r>
          </w:p>
          <w:p w14:paraId="3B46727F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За то, что на ней умереть мне завещано,</w:t>
            </w:r>
          </w:p>
          <w:p w14:paraId="18A35233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Что русская мать нас на свет родила,</w:t>
            </w:r>
          </w:p>
          <w:p w14:paraId="4C951CC2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Что, в бой провожая нас, русская женщина</w:t>
            </w:r>
          </w:p>
          <w:p w14:paraId="0F7D1B17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267E49">
              <w:rPr>
                <w:color w:val="000000"/>
              </w:rPr>
              <w:t>По-русски три раза меня обняла.</w:t>
            </w:r>
          </w:p>
          <w:p w14:paraId="4D850850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i/>
                <w:iCs/>
                <w:color w:val="000000"/>
              </w:rPr>
            </w:pPr>
            <w:r w:rsidRPr="00267E49">
              <w:rPr>
                <w:i/>
                <w:iCs/>
                <w:color w:val="000000"/>
              </w:rPr>
              <w:t>1941</w:t>
            </w:r>
          </w:p>
          <w:p w14:paraId="039CBF6E" w14:textId="77777777" w:rsidR="008E0C7D" w:rsidRPr="00267E49" w:rsidRDefault="008E0C7D" w:rsidP="008E0C7D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i/>
                <w:iCs/>
                <w:color w:val="000000"/>
              </w:rPr>
            </w:pPr>
          </w:p>
          <w:p w14:paraId="7C44470C" w14:textId="77777777" w:rsidR="008E0C7D" w:rsidRPr="00267E49" w:rsidRDefault="008E0C7D" w:rsidP="008E0C7D">
            <w:pPr>
              <w:pStyle w:val="a5"/>
              <w:spacing w:before="0" w:beforeAutospacing="0" w:after="0" w:afterAutospacing="0"/>
              <w:ind w:firstLine="227"/>
              <w:jc w:val="both"/>
              <w:rPr>
                <w:color w:val="000000"/>
              </w:rPr>
            </w:pPr>
          </w:p>
          <w:p w14:paraId="626687AD" w14:textId="165985B5" w:rsidR="008E0C7D" w:rsidRPr="00267E49" w:rsidRDefault="00206183" w:rsidP="00A628F6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8475FF">
              <w:rPr>
                <w:b/>
                <w:bCs/>
                <w:color w:val="000000"/>
              </w:rPr>
              <w:t>4.Домашнее задание.</w:t>
            </w:r>
            <w:r>
              <w:rPr>
                <w:color w:val="000000"/>
              </w:rPr>
              <w:t xml:space="preserve"> Анализ  стихотворения (на выбор).</w:t>
            </w:r>
          </w:p>
          <w:p w14:paraId="7C03F78B" w14:textId="77777777" w:rsidR="009348E0" w:rsidRPr="00267E49" w:rsidRDefault="009348E0" w:rsidP="007B2B7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4F4F4F"/>
              </w:rPr>
            </w:pPr>
          </w:p>
        </w:tc>
      </w:tr>
      <w:tr w:rsidR="00892DF0" w:rsidRPr="00267E49" w14:paraId="48E18AEC" w14:textId="77777777" w:rsidTr="008E0C7D">
        <w:trPr>
          <w:tblCellSpacing w:w="15" w:type="dxa"/>
        </w:trPr>
        <w:tc>
          <w:tcPr>
            <w:tcW w:w="9346" w:type="dxa"/>
            <w:shd w:val="clear" w:color="auto" w:fill="auto"/>
          </w:tcPr>
          <w:p w14:paraId="1D0E4E60" w14:textId="77777777" w:rsidR="00892DF0" w:rsidRPr="00267E49" w:rsidRDefault="00892DF0" w:rsidP="00742F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EC3F9C" w14:textId="77777777" w:rsidR="00E8659C" w:rsidRPr="00267E49" w:rsidRDefault="00E8659C" w:rsidP="008E0C7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8659C" w:rsidRPr="00267E49" w:rsidSect="000475F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29C4BA" w14:textId="77777777" w:rsidR="0007171B" w:rsidRDefault="0007171B" w:rsidP="0094557D">
      <w:pPr>
        <w:spacing w:after="0" w:line="240" w:lineRule="auto"/>
      </w:pPr>
      <w:r>
        <w:separator/>
      </w:r>
    </w:p>
  </w:endnote>
  <w:endnote w:type="continuationSeparator" w:id="0">
    <w:p w14:paraId="4F1F465F" w14:textId="77777777" w:rsidR="0007171B" w:rsidRDefault="0007171B" w:rsidP="0094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AAEC7C" w14:textId="77777777" w:rsidR="0007171B" w:rsidRDefault="0007171B" w:rsidP="0094557D">
      <w:pPr>
        <w:spacing w:after="0" w:line="240" w:lineRule="auto"/>
      </w:pPr>
      <w:r>
        <w:separator/>
      </w:r>
    </w:p>
  </w:footnote>
  <w:footnote w:type="continuationSeparator" w:id="0">
    <w:p w14:paraId="644C2FEE" w14:textId="77777777" w:rsidR="0007171B" w:rsidRDefault="0007171B" w:rsidP="0094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2034C"/>
    <w:multiLevelType w:val="hybridMultilevel"/>
    <w:tmpl w:val="02643748"/>
    <w:lvl w:ilvl="0" w:tplc="343AEF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931F6B"/>
    <w:multiLevelType w:val="hybridMultilevel"/>
    <w:tmpl w:val="099636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B3527F6"/>
    <w:multiLevelType w:val="hybridMultilevel"/>
    <w:tmpl w:val="099636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D9675C7"/>
    <w:multiLevelType w:val="hybridMultilevel"/>
    <w:tmpl w:val="38C65410"/>
    <w:lvl w:ilvl="0" w:tplc="28D02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734CC"/>
    <w:multiLevelType w:val="hybridMultilevel"/>
    <w:tmpl w:val="DE34026E"/>
    <w:lvl w:ilvl="0" w:tplc="8F680D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430DA"/>
    <w:multiLevelType w:val="hybridMultilevel"/>
    <w:tmpl w:val="A6A46D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C7A21"/>
    <w:multiLevelType w:val="hybridMultilevel"/>
    <w:tmpl w:val="5CBC0782"/>
    <w:lvl w:ilvl="0" w:tplc="07A0BF32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" w15:restartNumberingAfterBreak="0">
    <w:nsid w:val="1E0966F1"/>
    <w:multiLevelType w:val="hybridMultilevel"/>
    <w:tmpl w:val="260AD848"/>
    <w:lvl w:ilvl="0" w:tplc="76A64212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0DF3217"/>
    <w:multiLevelType w:val="hybridMultilevel"/>
    <w:tmpl w:val="C0646A5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4E80247"/>
    <w:multiLevelType w:val="hybridMultilevel"/>
    <w:tmpl w:val="17CAE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A4443"/>
    <w:multiLevelType w:val="hybridMultilevel"/>
    <w:tmpl w:val="0C8242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444AC"/>
    <w:multiLevelType w:val="hybridMultilevel"/>
    <w:tmpl w:val="829CF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C6EC3"/>
    <w:multiLevelType w:val="hybridMultilevel"/>
    <w:tmpl w:val="099636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1BA3287"/>
    <w:multiLevelType w:val="hybridMultilevel"/>
    <w:tmpl w:val="54781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400E5"/>
    <w:multiLevelType w:val="hybridMultilevel"/>
    <w:tmpl w:val="137244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126D6"/>
    <w:multiLevelType w:val="hybridMultilevel"/>
    <w:tmpl w:val="508ED02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2A10C7"/>
    <w:multiLevelType w:val="hybridMultilevel"/>
    <w:tmpl w:val="A3F6C3DC"/>
    <w:lvl w:ilvl="0" w:tplc="041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7" w15:restartNumberingAfterBreak="0">
    <w:nsid w:val="56C80EAF"/>
    <w:multiLevelType w:val="multilevel"/>
    <w:tmpl w:val="FDEAA3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5B0C2C61"/>
    <w:multiLevelType w:val="hybridMultilevel"/>
    <w:tmpl w:val="23BE9462"/>
    <w:lvl w:ilvl="0" w:tplc="D94E024E">
      <w:start w:val="1"/>
      <w:numFmt w:val="upperRoman"/>
      <w:lvlText w:val="%1."/>
      <w:lvlJc w:val="left"/>
      <w:pPr>
        <w:ind w:left="795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F1F7F29"/>
    <w:multiLevelType w:val="hybridMultilevel"/>
    <w:tmpl w:val="13168C2C"/>
    <w:lvl w:ilvl="0" w:tplc="EC2837D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0" w15:restartNumberingAfterBreak="0">
    <w:nsid w:val="74A4776C"/>
    <w:multiLevelType w:val="hybridMultilevel"/>
    <w:tmpl w:val="79BA4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0D320A"/>
    <w:multiLevelType w:val="hybridMultilevel"/>
    <w:tmpl w:val="BE1E2EB8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97133D6"/>
    <w:multiLevelType w:val="hybridMultilevel"/>
    <w:tmpl w:val="A892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7C5C79"/>
    <w:multiLevelType w:val="hybridMultilevel"/>
    <w:tmpl w:val="C4ACA9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241144"/>
    <w:multiLevelType w:val="hybridMultilevel"/>
    <w:tmpl w:val="BCE4F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14"/>
  </w:num>
  <w:num w:numId="4">
    <w:abstractNumId w:val="23"/>
  </w:num>
  <w:num w:numId="5">
    <w:abstractNumId w:val="8"/>
  </w:num>
  <w:num w:numId="6">
    <w:abstractNumId w:val="16"/>
  </w:num>
  <w:num w:numId="7">
    <w:abstractNumId w:val="11"/>
  </w:num>
  <w:num w:numId="8">
    <w:abstractNumId w:val="20"/>
  </w:num>
  <w:num w:numId="9">
    <w:abstractNumId w:val="13"/>
  </w:num>
  <w:num w:numId="10">
    <w:abstractNumId w:val="4"/>
  </w:num>
  <w:num w:numId="11">
    <w:abstractNumId w:val="24"/>
  </w:num>
  <w:num w:numId="12">
    <w:abstractNumId w:val="1"/>
  </w:num>
  <w:num w:numId="13">
    <w:abstractNumId w:val="22"/>
  </w:num>
  <w:num w:numId="14">
    <w:abstractNumId w:val="5"/>
  </w:num>
  <w:num w:numId="15">
    <w:abstractNumId w:val="12"/>
  </w:num>
  <w:num w:numId="16">
    <w:abstractNumId w:val="2"/>
  </w:num>
  <w:num w:numId="17">
    <w:abstractNumId w:val="0"/>
  </w:num>
  <w:num w:numId="18">
    <w:abstractNumId w:val="7"/>
  </w:num>
  <w:num w:numId="19">
    <w:abstractNumId w:val="10"/>
  </w:num>
  <w:num w:numId="20">
    <w:abstractNumId w:val="9"/>
  </w:num>
  <w:num w:numId="21">
    <w:abstractNumId w:val="6"/>
  </w:num>
  <w:num w:numId="22">
    <w:abstractNumId w:val="19"/>
  </w:num>
  <w:num w:numId="23">
    <w:abstractNumId w:val="15"/>
  </w:num>
  <w:num w:numId="24">
    <w:abstractNumId w:val="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32B6"/>
    <w:rsid w:val="000015DB"/>
    <w:rsid w:val="000269D4"/>
    <w:rsid w:val="00040686"/>
    <w:rsid w:val="000421EA"/>
    <w:rsid w:val="000475F5"/>
    <w:rsid w:val="000672F7"/>
    <w:rsid w:val="0007171B"/>
    <w:rsid w:val="0009700B"/>
    <w:rsid w:val="000B0304"/>
    <w:rsid w:val="000C4EC4"/>
    <w:rsid w:val="000E3676"/>
    <w:rsid w:val="000E7625"/>
    <w:rsid w:val="00111364"/>
    <w:rsid w:val="00112A5A"/>
    <w:rsid w:val="001157CB"/>
    <w:rsid w:val="00156397"/>
    <w:rsid w:val="00175693"/>
    <w:rsid w:val="001857C4"/>
    <w:rsid w:val="001A142D"/>
    <w:rsid w:val="001A5B79"/>
    <w:rsid w:val="001B211A"/>
    <w:rsid w:val="001D6780"/>
    <w:rsid w:val="001F4DD2"/>
    <w:rsid w:val="00202401"/>
    <w:rsid w:val="00204860"/>
    <w:rsid w:val="00206183"/>
    <w:rsid w:val="00210A20"/>
    <w:rsid w:val="002216A4"/>
    <w:rsid w:val="00267E49"/>
    <w:rsid w:val="0027051A"/>
    <w:rsid w:val="00270E0D"/>
    <w:rsid w:val="00287B5E"/>
    <w:rsid w:val="002B08E0"/>
    <w:rsid w:val="002D1DA3"/>
    <w:rsid w:val="002E478B"/>
    <w:rsid w:val="002F3E17"/>
    <w:rsid w:val="00314703"/>
    <w:rsid w:val="00320171"/>
    <w:rsid w:val="003233E5"/>
    <w:rsid w:val="00331D31"/>
    <w:rsid w:val="00341064"/>
    <w:rsid w:val="00352753"/>
    <w:rsid w:val="003A6F60"/>
    <w:rsid w:val="003B36CF"/>
    <w:rsid w:val="003C2C80"/>
    <w:rsid w:val="003E5A51"/>
    <w:rsid w:val="00412017"/>
    <w:rsid w:val="0041516D"/>
    <w:rsid w:val="00434E03"/>
    <w:rsid w:val="00460EC3"/>
    <w:rsid w:val="004A4DB5"/>
    <w:rsid w:val="004E2CE5"/>
    <w:rsid w:val="004F2C94"/>
    <w:rsid w:val="004F4298"/>
    <w:rsid w:val="004F46D9"/>
    <w:rsid w:val="00501E8E"/>
    <w:rsid w:val="005023F7"/>
    <w:rsid w:val="00504E48"/>
    <w:rsid w:val="0052073C"/>
    <w:rsid w:val="005466E5"/>
    <w:rsid w:val="0055654D"/>
    <w:rsid w:val="00572343"/>
    <w:rsid w:val="005A038F"/>
    <w:rsid w:val="005A2AFE"/>
    <w:rsid w:val="005C2326"/>
    <w:rsid w:val="005D3901"/>
    <w:rsid w:val="005D646A"/>
    <w:rsid w:val="005E1BAF"/>
    <w:rsid w:val="005E5B95"/>
    <w:rsid w:val="005F6EE9"/>
    <w:rsid w:val="005F75B8"/>
    <w:rsid w:val="00600652"/>
    <w:rsid w:val="00604269"/>
    <w:rsid w:val="00606FF0"/>
    <w:rsid w:val="00611CA8"/>
    <w:rsid w:val="0063060B"/>
    <w:rsid w:val="00660748"/>
    <w:rsid w:val="00695CB4"/>
    <w:rsid w:val="006B236A"/>
    <w:rsid w:val="006D3FB0"/>
    <w:rsid w:val="006E28C6"/>
    <w:rsid w:val="00707089"/>
    <w:rsid w:val="00713EDE"/>
    <w:rsid w:val="00714F5E"/>
    <w:rsid w:val="00716690"/>
    <w:rsid w:val="00716AC3"/>
    <w:rsid w:val="00742F2A"/>
    <w:rsid w:val="0074762E"/>
    <w:rsid w:val="00765CA8"/>
    <w:rsid w:val="00793886"/>
    <w:rsid w:val="007A325F"/>
    <w:rsid w:val="007B2B7C"/>
    <w:rsid w:val="007C3460"/>
    <w:rsid w:val="007C72E9"/>
    <w:rsid w:val="007F6392"/>
    <w:rsid w:val="00812C2F"/>
    <w:rsid w:val="00814B93"/>
    <w:rsid w:val="00815747"/>
    <w:rsid w:val="00830AD4"/>
    <w:rsid w:val="0084143E"/>
    <w:rsid w:val="008475FF"/>
    <w:rsid w:val="0085347A"/>
    <w:rsid w:val="00892DF0"/>
    <w:rsid w:val="008B202B"/>
    <w:rsid w:val="008C651B"/>
    <w:rsid w:val="008E0C7D"/>
    <w:rsid w:val="008E12A9"/>
    <w:rsid w:val="008E7B4E"/>
    <w:rsid w:val="008F6D4C"/>
    <w:rsid w:val="00912582"/>
    <w:rsid w:val="00922B70"/>
    <w:rsid w:val="009348E0"/>
    <w:rsid w:val="00943F8A"/>
    <w:rsid w:val="0094557D"/>
    <w:rsid w:val="009759EA"/>
    <w:rsid w:val="009A79A7"/>
    <w:rsid w:val="009C231C"/>
    <w:rsid w:val="009D0324"/>
    <w:rsid w:val="009D7414"/>
    <w:rsid w:val="00A14F40"/>
    <w:rsid w:val="00A37DAA"/>
    <w:rsid w:val="00A55361"/>
    <w:rsid w:val="00A628F6"/>
    <w:rsid w:val="00A7787B"/>
    <w:rsid w:val="00A92D82"/>
    <w:rsid w:val="00AA6799"/>
    <w:rsid w:val="00AE7C40"/>
    <w:rsid w:val="00B00B38"/>
    <w:rsid w:val="00B15774"/>
    <w:rsid w:val="00B60306"/>
    <w:rsid w:val="00B7737C"/>
    <w:rsid w:val="00B92BC2"/>
    <w:rsid w:val="00BD564E"/>
    <w:rsid w:val="00C23EAB"/>
    <w:rsid w:val="00C44EFE"/>
    <w:rsid w:val="00C53632"/>
    <w:rsid w:val="00C70F39"/>
    <w:rsid w:val="00C80F3E"/>
    <w:rsid w:val="00C90D17"/>
    <w:rsid w:val="00C96999"/>
    <w:rsid w:val="00CE03DA"/>
    <w:rsid w:val="00CE40FD"/>
    <w:rsid w:val="00CF207D"/>
    <w:rsid w:val="00D11B6B"/>
    <w:rsid w:val="00D32C44"/>
    <w:rsid w:val="00D4169C"/>
    <w:rsid w:val="00D54037"/>
    <w:rsid w:val="00D80A3B"/>
    <w:rsid w:val="00D90412"/>
    <w:rsid w:val="00D91354"/>
    <w:rsid w:val="00D94265"/>
    <w:rsid w:val="00D9596E"/>
    <w:rsid w:val="00DC5F43"/>
    <w:rsid w:val="00DE7CDF"/>
    <w:rsid w:val="00DF2E81"/>
    <w:rsid w:val="00DF6240"/>
    <w:rsid w:val="00E247E5"/>
    <w:rsid w:val="00E40E7D"/>
    <w:rsid w:val="00E432A7"/>
    <w:rsid w:val="00E51B94"/>
    <w:rsid w:val="00E53FBE"/>
    <w:rsid w:val="00E57303"/>
    <w:rsid w:val="00E62CF7"/>
    <w:rsid w:val="00E659AB"/>
    <w:rsid w:val="00E73856"/>
    <w:rsid w:val="00E8659C"/>
    <w:rsid w:val="00E940BB"/>
    <w:rsid w:val="00E941C9"/>
    <w:rsid w:val="00EC4AB2"/>
    <w:rsid w:val="00ED29E9"/>
    <w:rsid w:val="00EE32B6"/>
    <w:rsid w:val="00EF02E6"/>
    <w:rsid w:val="00EF296E"/>
    <w:rsid w:val="00EF2DF4"/>
    <w:rsid w:val="00EF5C48"/>
    <w:rsid w:val="00F03D36"/>
    <w:rsid w:val="00F17E79"/>
    <w:rsid w:val="00F20AFC"/>
    <w:rsid w:val="00F3082E"/>
    <w:rsid w:val="00F347F3"/>
    <w:rsid w:val="00F5062C"/>
    <w:rsid w:val="00F513FF"/>
    <w:rsid w:val="00F66A11"/>
    <w:rsid w:val="00FC2256"/>
    <w:rsid w:val="00FE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835B5"/>
  <w15:docId w15:val="{AC54749C-FAB8-4B6E-9161-29F95E402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2B6"/>
  </w:style>
  <w:style w:type="paragraph" w:styleId="1">
    <w:name w:val="heading 1"/>
    <w:basedOn w:val="a"/>
    <w:next w:val="a"/>
    <w:link w:val="10"/>
    <w:qFormat/>
    <w:rsid w:val="00EE32B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1B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3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E32B6"/>
    <w:pPr>
      <w:ind w:left="720"/>
      <w:contextualSpacing/>
    </w:pPr>
  </w:style>
  <w:style w:type="table" w:styleId="a4">
    <w:name w:val="Table Grid"/>
    <w:basedOn w:val="a1"/>
    <w:uiPriority w:val="59"/>
    <w:rsid w:val="004F4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716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11B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D11B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11B6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oemyear">
    <w:name w:val="poemyear"/>
    <w:basedOn w:val="a0"/>
    <w:rsid w:val="00D11B6B"/>
  </w:style>
  <w:style w:type="paragraph" w:customStyle="1" w:styleId="c3">
    <w:name w:val="c3"/>
    <w:basedOn w:val="a"/>
    <w:rsid w:val="00D11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11B6B"/>
  </w:style>
  <w:style w:type="paragraph" w:customStyle="1" w:styleId="strofa">
    <w:name w:val="strofa"/>
    <w:basedOn w:val="a"/>
    <w:rsid w:val="00D11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1B6B"/>
  </w:style>
  <w:style w:type="character" w:styleId="a6">
    <w:name w:val="Strong"/>
    <w:basedOn w:val="a0"/>
    <w:uiPriority w:val="22"/>
    <w:qFormat/>
    <w:rsid w:val="00D11B6B"/>
    <w:rPr>
      <w:b/>
      <w:bCs/>
    </w:rPr>
  </w:style>
  <w:style w:type="character" w:styleId="a7">
    <w:name w:val="Hyperlink"/>
    <w:basedOn w:val="a0"/>
    <w:uiPriority w:val="99"/>
    <w:semiHidden/>
    <w:unhideWhenUsed/>
    <w:rsid w:val="004F2C94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C80F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C80F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E65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659AB"/>
  </w:style>
  <w:style w:type="paragraph" w:customStyle="1" w:styleId="western">
    <w:name w:val="western"/>
    <w:basedOn w:val="a"/>
    <w:rsid w:val="00660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D2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D29E9"/>
  </w:style>
  <w:style w:type="paragraph" w:customStyle="1" w:styleId="c7">
    <w:name w:val="c7"/>
    <w:basedOn w:val="a"/>
    <w:rsid w:val="00ED2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94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940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4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1470</TotalTime>
  <Pages>6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Kortes</cp:lastModifiedBy>
  <cp:revision>65</cp:revision>
  <cp:lastPrinted>2021-12-08T03:51:00Z</cp:lastPrinted>
  <dcterms:created xsi:type="dcterms:W3CDTF">2017-05-22T18:51:00Z</dcterms:created>
  <dcterms:modified xsi:type="dcterms:W3CDTF">2021-12-08T03:52:00Z</dcterms:modified>
</cp:coreProperties>
</file>